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«СОГЛАСОВАНО» </w:t>
      </w:r>
    </w:p>
    <w:p w:rsidR="007B4659" w:rsidRDefault="00F13E95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</w:t>
      </w:r>
      <w:r w:rsidR="007B4659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кафедрой</w:t>
      </w:r>
      <w:r w:rsidR="007B46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</w:t>
      </w:r>
      <w:r w:rsidR="000B19E3">
        <w:rPr>
          <w:color w:val="000000"/>
          <w:sz w:val="27"/>
          <w:szCs w:val="27"/>
        </w:rPr>
        <w:t xml:space="preserve">равоохранительная деятельность» ЮИ ПГУ 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 </w:t>
      </w:r>
      <w:r w:rsidR="00F13E95">
        <w:rPr>
          <w:color w:val="000000"/>
          <w:sz w:val="27"/>
          <w:szCs w:val="27"/>
        </w:rPr>
        <w:t>Свечников</w:t>
      </w:r>
      <w:r>
        <w:rPr>
          <w:color w:val="000000"/>
          <w:sz w:val="27"/>
          <w:szCs w:val="27"/>
        </w:rPr>
        <w:t xml:space="preserve"> </w:t>
      </w:r>
      <w:r w:rsidR="00F13E95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.</w:t>
      </w:r>
      <w:r w:rsidR="00F13E9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.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«____»________________2020 г.</w:t>
      </w: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«УТВЕРЖДАЮ»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  <w:r w:rsidR="00F13E95">
        <w:rPr>
          <w:color w:val="000000"/>
          <w:sz w:val="27"/>
          <w:szCs w:val="27"/>
        </w:rPr>
        <w:t>ЮИ</w:t>
      </w:r>
      <w:r>
        <w:rPr>
          <w:color w:val="000000"/>
          <w:sz w:val="27"/>
          <w:szCs w:val="27"/>
        </w:rPr>
        <w:t xml:space="preserve"> ПГУ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 </w:t>
      </w:r>
      <w:proofErr w:type="spellStart"/>
      <w:r w:rsidR="00F13E95">
        <w:rPr>
          <w:color w:val="000000"/>
          <w:sz w:val="27"/>
          <w:szCs w:val="27"/>
        </w:rPr>
        <w:t>Гошуляк</w:t>
      </w:r>
      <w:proofErr w:type="spellEnd"/>
      <w:r w:rsidR="00F13E95">
        <w:rPr>
          <w:color w:val="000000"/>
          <w:sz w:val="27"/>
          <w:szCs w:val="27"/>
        </w:rPr>
        <w:t xml:space="preserve"> В.В</w:t>
      </w:r>
      <w:r>
        <w:rPr>
          <w:color w:val="000000"/>
          <w:sz w:val="27"/>
          <w:szCs w:val="27"/>
        </w:rPr>
        <w:t>.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«____»_______________2020 г.</w:t>
      </w:r>
    </w:p>
    <w:p w:rsidR="007B4659" w:rsidRDefault="007B4659" w:rsidP="007B465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  <w:sectPr w:rsidR="007B4659" w:rsidSect="007B4659">
          <w:pgSz w:w="11906" w:h="16838"/>
          <w:pgMar w:top="1134" w:right="850" w:bottom="1134" w:left="1701" w:header="0" w:footer="0" w:gutter="0"/>
          <w:cols w:num="2" w:space="1699"/>
          <w:formProt w:val="0"/>
          <w:docGrid w:linePitch="360"/>
        </w:sectPr>
      </w:pPr>
    </w:p>
    <w:p w:rsidR="00433EB7" w:rsidRDefault="00433EB7" w:rsidP="007B4659">
      <w:pPr>
        <w:pStyle w:val="a6"/>
        <w:rPr>
          <w:color w:val="000000"/>
          <w:sz w:val="27"/>
          <w:szCs w:val="27"/>
        </w:rPr>
      </w:pPr>
    </w:p>
    <w:p w:rsidR="0065486B" w:rsidRDefault="00654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896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5486B" w:rsidRDefault="0089621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015DF">
        <w:rPr>
          <w:rFonts w:ascii="Times New Roman" w:hAnsi="Times New Roman"/>
          <w:b/>
          <w:sz w:val="28"/>
          <w:szCs w:val="28"/>
        </w:rPr>
        <w:t xml:space="preserve">конкурсе научных и исследовательских работ, посвященных Дню сотрудника органов внутренних дел Российской </w:t>
      </w:r>
      <w:r w:rsidR="000E2E58">
        <w:rPr>
          <w:rFonts w:ascii="Times New Roman" w:hAnsi="Times New Roman"/>
          <w:b/>
          <w:sz w:val="28"/>
          <w:szCs w:val="28"/>
        </w:rPr>
        <w:t>Ф</w:t>
      </w:r>
      <w:r w:rsidR="00A015DF">
        <w:rPr>
          <w:rFonts w:ascii="Times New Roman" w:hAnsi="Times New Roman"/>
          <w:b/>
          <w:sz w:val="28"/>
          <w:szCs w:val="28"/>
        </w:rPr>
        <w:t xml:space="preserve">едерации </w:t>
      </w: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5EE" w:rsidRDefault="00AF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86B" w:rsidRDefault="007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2020</w:t>
      </w:r>
    </w:p>
    <w:p w:rsidR="007B4659" w:rsidRDefault="000B1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-53340</wp:posOffset>
            </wp:positionV>
            <wp:extent cx="1123950" cy="1504950"/>
            <wp:effectExtent l="19050" t="0" r="0" b="0"/>
            <wp:wrapTight wrapText="bothSides">
              <wp:wrapPolygon edited="0">
                <wp:start x="-366" y="0"/>
                <wp:lineTo x="-366" y="21327"/>
                <wp:lineTo x="21600" y="21327"/>
                <wp:lineTo x="21600" y="0"/>
                <wp:lineTo x="-366" y="0"/>
              </wp:wrapPolygon>
            </wp:wrapTight>
            <wp:docPr id="4" name="Рисунок 3" descr="19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9E3" w:rsidRDefault="005E2E08" w:rsidP="000B1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="0089621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896212">
        <w:rPr>
          <w:rFonts w:ascii="Times New Roman" w:hAnsi="Times New Roman"/>
          <w:b/>
          <w:sz w:val="28"/>
          <w:szCs w:val="28"/>
        </w:rPr>
        <w:t xml:space="preserve"> «Пензенский государственный университет»</w:t>
      </w:r>
    </w:p>
    <w:p w:rsidR="000B19E3" w:rsidRDefault="000B19E3" w:rsidP="000B19E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Юридический институт </w:t>
      </w:r>
    </w:p>
    <w:p w:rsidR="000B19E3" w:rsidRDefault="000B19E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«Правоохранительная деятельность» </w:t>
      </w:r>
    </w:p>
    <w:p w:rsidR="00433EB7" w:rsidRDefault="00433EB7" w:rsidP="00AF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Pr="001B466A" w:rsidRDefault="00896212" w:rsidP="001B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5486B" w:rsidRPr="001B466A" w:rsidRDefault="00896212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1.1.</w:t>
      </w:r>
      <w:r w:rsidR="00536BDD">
        <w:rPr>
          <w:rFonts w:ascii="Times New Roman" w:hAnsi="Times New Roman"/>
          <w:sz w:val="28"/>
          <w:szCs w:val="28"/>
        </w:rPr>
        <w:t xml:space="preserve"> </w:t>
      </w:r>
      <w:r w:rsidR="000B19E3" w:rsidRPr="001B466A">
        <w:rPr>
          <w:rFonts w:ascii="Times New Roman" w:hAnsi="Times New Roman"/>
          <w:sz w:val="28"/>
          <w:szCs w:val="28"/>
        </w:rPr>
        <w:t xml:space="preserve">Кафедра «Правоохранительная деятельность» Юридического института </w:t>
      </w:r>
      <w:r w:rsidRPr="001B466A">
        <w:rPr>
          <w:rFonts w:ascii="Times New Roman" w:hAnsi="Times New Roman"/>
          <w:sz w:val="28"/>
          <w:szCs w:val="28"/>
        </w:rPr>
        <w:t xml:space="preserve"> </w:t>
      </w:r>
      <w:r w:rsidR="000B19E3" w:rsidRPr="001B466A">
        <w:rPr>
          <w:rFonts w:ascii="Times New Roman" w:hAnsi="Times New Roman"/>
          <w:sz w:val="28"/>
          <w:szCs w:val="28"/>
        </w:rPr>
        <w:t>Ф</w:t>
      </w:r>
      <w:r w:rsidRPr="001B466A"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«Пензенский государственный университет» (далее – </w:t>
      </w:r>
      <w:r w:rsidR="000B19E3" w:rsidRPr="001B466A">
        <w:rPr>
          <w:rFonts w:ascii="Times New Roman" w:hAnsi="Times New Roman"/>
          <w:sz w:val="28"/>
          <w:szCs w:val="28"/>
        </w:rPr>
        <w:t>Кафедра «ПД»</w:t>
      </w:r>
      <w:r w:rsidRPr="001B466A">
        <w:rPr>
          <w:rFonts w:ascii="Times New Roman" w:hAnsi="Times New Roman"/>
          <w:sz w:val="28"/>
          <w:szCs w:val="28"/>
        </w:rPr>
        <w:t xml:space="preserve">) </w:t>
      </w:r>
      <w:r w:rsidR="00635E38" w:rsidRPr="001B466A">
        <w:rPr>
          <w:rFonts w:ascii="Times New Roman" w:hAnsi="Times New Roman"/>
          <w:sz w:val="28"/>
          <w:szCs w:val="28"/>
        </w:rPr>
        <w:t>провод</w:t>
      </w:r>
      <w:r w:rsidR="000B19E3" w:rsidRPr="001B466A">
        <w:rPr>
          <w:rFonts w:ascii="Times New Roman" w:hAnsi="Times New Roman"/>
          <w:sz w:val="28"/>
          <w:szCs w:val="28"/>
        </w:rPr>
        <w:t>и</w:t>
      </w:r>
      <w:r w:rsidR="00A015DF" w:rsidRPr="001B466A">
        <w:rPr>
          <w:rFonts w:ascii="Times New Roman" w:hAnsi="Times New Roman"/>
          <w:sz w:val="28"/>
          <w:szCs w:val="28"/>
        </w:rPr>
        <w:t xml:space="preserve">т конкурс научных и исследовательских работ студентов, </w:t>
      </w:r>
      <w:r w:rsidR="000E3A20" w:rsidRPr="001B466A">
        <w:rPr>
          <w:rFonts w:ascii="Times New Roman" w:hAnsi="Times New Roman"/>
          <w:sz w:val="28"/>
          <w:szCs w:val="28"/>
        </w:rPr>
        <w:t>посвященных</w:t>
      </w:r>
      <w:r w:rsidR="00A015DF" w:rsidRPr="001B466A">
        <w:rPr>
          <w:rFonts w:ascii="Times New Roman" w:hAnsi="Times New Roman"/>
          <w:sz w:val="28"/>
          <w:szCs w:val="28"/>
        </w:rPr>
        <w:t xml:space="preserve"> Дню сотрудника органов внутренних дел Российской </w:t>
      </w:r>
      <w:r w:rsidR="000E2E58">
        <w:rPr>
          <w:rFonts w:ascii="Times New Roman" w:hAnsi="Times New Roman"/>
          <w:sz w:val="28"/>
          <w:szCs w:val="28"/>
        </w:rPr>
        <w:t>Ф</w:t>
      </w:r>
      <w:r w:rsidR="00A015DF" w:rsidRPr="001B466A">
        <w:rPr>
          <w:rFonts w:ascii="Times New Roman" w:hAnsi="Times New Roman"/>
          <w:sz w:val="28"/>
          <w:szCs w:val="28"/>
        </w:rPr>
        <w:t>едерации (далее – Конкурс).</w:t>
      </w:r>
    </w:p>
    <w:p w:rsidR="000E3A20" w:rsidRPr="001B466A" w:rsidRDefault="000E3A2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1.2. Конкурс проводится в целях:</w:t>
      </w:r>
    </w:p>
    <w:p w:rsidR="000E3A20" w:rsidRPr="001B466A" w:rsidRDefault="000E3A2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раскрытия творческих способностей и воспитания молодежи, сохранения и восполнения на этой основе интеллектуального потенциала;</w:t>
      </w:r>
    </w:p>
    <w:p w:rsidR="000E3A20" w:rsidRPr="001B466A" w:rsidRDefault="000E3A2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совершенствования организации научно-исследовательской работы студентов, магистрантов и аспирантов;</w:t>
      </w:r>
    </w:p>
    <w:p w:rsidR="00635E38" w:rsidRPr="001B466A" w:rsidRDefault="00635E3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популяризаци</w:t>
      </w:r>
      <w:r w:rsidR="000B19E3" w:rsidRPr="001B466A">
        <w:rPr>
          <w:rFonts w:ascii="Times New Roman" w:hAnsi="Times New Roman"/>
          <w:sz w:val="28"/>
          <w:szCs w:val="28"/>
        </w:rPr>
        <w:t>и</w:t>
      </w:r>
      <w:r w:rsidRPr="001B466A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6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пропаганды деятельности органов внутренних дел;</w:t>
      </w:r>
    </w:p>
    <w:p w:rsidR="000E3A20" w:rsidRPr="001B466A" w:rsidRDefault="00635E3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- </w:t>
      </w:r>
      <w:r w:rsidR="000E3A20" w:rsidRPr="001B466A">
        <w:rPr>
          <w:rFonts w:ascii="Times New Roman" w:hAnsi="Times New Roman"/>
          <w:sz w:val="28"/>
          <w:szCs w:val="28"/>
        </w:rPr>
        <w:t>повышения привлекательности правовых наук в молодёжной среде;</w:t>
      </w:r>
    </w:p>
    <w:p w:rsidR="000E3A20" w:rsidRPr="001B466A" w:rsidRDefault="00635E3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- </w:t>
      </w:r>
      <w:r w:rsidR="000E3A20" w:rsidRPr="001B466A">
        <w:rPr>
          <w:rFonts w:ascii="Times New Roman" w:hAnsi="Times New Roman"/>
          <w:sz w:val="28"/>
          <w:szCs w:val="28"/>
        </w:rPr>
        <w:t>дальнейшего развития интеграции науки и образования.</w:t>
      </w:r>
    </w:p>
    <w:p w:rsidR="0065486B" w:rsidRPr="001B466A" w:rsidRDefault="00896212" w:rsidP="001B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II. Участники конкурса</w:t>
      </w:r>
    </w:p>
    <w:p w:rsidR="00635E38" w:rsidRPr="001B466A" w:rsidRDefault="00635E3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2.1. К участию в конкурсе приглашаются:</w:t>
      </w:r>
    </w:p>
    <w:p w:rsidR="00635E38" w:rsidRPr="001B466A" w:rsidRDefault="00635E3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Студенты </w:t>
      </w:r>
      <w:r w:rsidR="00845B18">
        <w:rPr>
          <w:rFonts w:ascii="Times New Roman" w:hAnsi="Times New Roman"/>
          <w:sz w:val="28"/>
          <w:szCs w:val="28"/>
        </w:rPr>
        <w:t>всех форм обучения</w:t>
      </w:r>
      <w:r w:rsidRPr="001B466A">
        <w:rPr>
          <w:rFonts w:ascii="Times New Roman" w:hAnsi="Times New Roman"/>
          <w:sz w:val="28"/>
          <w:szCs w:val="28"/>
        </w:rPr>
        <w:t xml:space="preserve"> (далее Участники).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III. Сроки проведения конкурса</w:t>
      </w:r>
    </w:p>
    <w:p w:rsidR="006F7523" w:rsidRPr="001B466A" w:rsidRDefault="0064218A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 проводится с 01 ноября 2020 года по 10</w:t>
      </w:r>
      <w:r w:rsidR="006F7523" w:rsidRPr="001B466A">
        <w:rPr>
          <w:rFonts w:ascii="Times New Roman" w:hAnsi="Times New Roman"/>
          <w:sz w:val="28"/>
          <w:szCs w:val="28"/>
        </w:rPr>
        <w:t xml:space="preserve"> ноября 2020 года. Конкурсная комиссия принимает научные и исследовательские работы до 09 ноября </w:t>
      </w:r>
      <w:r w:rsidR="00536BDD">
        <w:rPr>
          <w:rFonts w:ascii="Times New Roman" w:hAnsi="Times New Roman"/>
          <w:sz w:val="28"/>
          <w:szCs w:val="28"/>
        </w:rPr>
        <w:t xml:space="preserve">2020 года </w:t>
      </w:r>
      <w:r w:rsidR="006F7523" w:rsidRPr="001B466A">
        <w:rPr>
          <w:rFonts w:ascii="Times New Roman" w:hAnsi="Times New Roman"/>
          <w:sz w:val="28"/>
          <w:szCs w:val="28"/>
        </w:rPr>
        <w:t>включительно. Конкурсная комиссия рассматривает представленные на конкурс работы до 13 ноября 2020 года.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IV. Конкурсная комиссия</w:t>
      </w:r>
    </w:p>
    <w:p w:rsidR="0065486B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4</w:t>
      </w:r>
      <w:r w:rsidR="00896212" w:rsidRPr="001B466A">
        <w:rPr>
          <w:rFonts w:ascii="Times New Roman" w:hAnsi="Times New Roman"/>
          <w:sz w:val="28"/>
          <w:szCs w:val="28"/>
        </w:rPr>
        <w:t>.1</w:t>
      </w:r>
      <w:r w:rsidR="00D11D5B" w:rsidRPr="001B466A">
        <w:rPr>
          <w:rFonts w:ascii="Times New Roman" w:hAnsi="Times New Roman"/>
          <w:sz w:val="28"/>
          <w:szCs w:val="28"/>
        </w:rPr>
        <w:t>.</w:t>
      </w:r>
      <w:r w:rsidR="00896212" w:rsidRPr="001B466A">
        <w:rPr>
          <w:rFonts w:ascii="Times New Roman" w:hAnsi="Times New Roman"/>
          <w:sz w:val="28"/>
          <w:szCs w:val="28"/>
        </w:rPr>
        <w:t xml:space="preserve">Конкурсная комиссия формируется по распоряжению Директора </w:t>
      </w:r>
      <w:r w:rsidR="00F13E95" w:rsidRPr="001B466A">
        <w:rPr>
          <w:rFonts w:ascii="Times New Roman" w:hAnsi="Times New Roman"/>
          <w:sz w:val="28"/>
          <w:szCs w:val="28"/>
        </w:rPr>
        <w:t>ЮИ</w:t>
      </w:r>
      <w:r w:rsidR="00896212" w:rsidRPr="001B466A">
        <w:rPr>
          <w:rFonts w:ascii="Times New Roman" w:hAnsi="Times New Roman"/>
          <w:sz w:val="28"/>
          <w:szCs w:val="28"/>
        </w:rPr>
        <w:t xml:space="preserve"> ПГУ.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4.2. Конкурсная комиссия изучает работы, обсуждает лучшие из них, определяет победителей конкурса, подводит итоги и представляет результаты конкурса </w:t>
      </w:r>
      <w:r w:rsidR="00545E1E" w:rsidRPr="001B466A">
        <w:rPr>
          <w:rFonts w:ascii="Times New Roman" w:hAnsi="Times New Roman"/>
          <w:sz w:val="28"/>
          <w:szCs w:val="28"/>
        </w:rPr>
        <w:t>Директору ЮИ</w:t>
      </w:r>
      <w:r w:rsidRPr="001B466A">
        <w:rPr>
          <w:rFonts w:ascii="Times New Roman" w:hAnsi="Times New Roman"/>
          <w:sz w:val="28"/>
          <w:szCs w:val="28"/>
        </w:rPr>
        <w:t xml:space="preserve"> ПГУ.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4.3. Обсуждение лучших работ, определение победителей конкурса достигается консенсусом или проводится путем открытого рейтингового голосования на итоговом заседании комиссии. При равенстве голосов голос председателя комиссии является решающим. Решение считается принятым, если в заседании комиссии приняло участие простое большинство от общей численности членов комиссии.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При определении победителей конкурса предусматривается максимальное количество работ, соответствующих призовым местам, в каждой номинации: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1 место – 1 работа;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lastRenderedPageBreak/>
        <w:t>2 место – 1-2 работы;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3 место – 1-2 работы.</w:t>
      </w:r>
    </w:p>
    <w:p w:rsidR="00F13E95" w:rsidRPr="001B466A" w:rsidRDefault="00F13E95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4.</w:t>
      </w:r>
      <w:r w:rsidR="00545E1E" w:rsidRPr="001B466A">
        <w:rPr>
          <w:rFonts w:ascii="Times New Roman" w:hAnsi="Times New Roman"/>
          <w:sz w:val="28"/>
          <w:szCs w:val="28"/>
        </w:rPr>
        <w:t>4</w:t>
      </w:r>
      <w:r w:rsidRPr="001B466A">
        <w:rPr>
          <w:rFonts w:ascii="Times New Roman" w:hAnsi="Times New Roman"/>
          <w:sz w:val="28"/>
          <w:szCs w:val="28"/>
        </w:rPr>
        <w:t xml:space="preserve">. Победители конкурса объявляются </w:t>
      </w:r>
      <w:r w:rsidR="00545E1E" w:rsidRPr="001B466A">
        <w:rPr>
          <w:rFonts w:ascii="Times New Roman" w:hAnsi="Times New Roman"/>
          <w:sz w:val="28"/>
          <w:szCs w:val="28"/>
        </w:rPr>
        <w:t>ЮИ</w:t>
      </w:r>
      <w:r w:rsidRPr="001B466A">
        <w:rPr>
          <w:rFonts w:ascii="Times New Roman" w:hAnsi="Times New Roman"/>
          <w:sz w:val="28"/>
          <w:szCs w:val="28"/>
        </w:rPr>
        <w:t xml:space="preserve"> ПГУ.</w:t>
      </w:r>
    </w:p>
    <w:p w:rsidR="0065486B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4</w:t>
      </w:r>
      <w:r w:rsidR="00896212" w:rsidRPr="001B466A">
        <w:rPr>
          <w:rFonts w:ascii="Times New Roman" w:hAnsi="Times New Roman"/>
          <w:sz w:val="28"/>
          <w:szCs w:val="28"/>
        </w:rPr>
        <w:t>.</w:t>
      </w:r>
      <w:r w:rsidR="00545E1E" w:rsidRPr="001B466A">
        <w:rPr>
          <w:rFonts w:ascii="Times New Roman" w:hAnsi="Times New Roman"/>
          <w:sz w:val="28"/>
          <w:szCs w:val="28"/>
        </w:rPr>
        <w:t>5</w:t>
      </w:r>
      <w:r w:rsidR="00896212" w:rsidRPr="001B466A">
        <w:rPr>
          <w:rFonts w:ascii="Times New Roman" w:hAnsi="Times New Roman"/>
          <w:sz w:val="28"/>
          <w:szCs w:val="28"/>
        </w:rPr>
        <w:t>. Информация о победителях конкурс</w:t>
      </w:r>
      <w:r w:rsidR="00AF15EE" w:rsidRPr="001B466A">
        <w:rPr>
          <w:rFonts w:ascii="Times New Roman" w:hAnsi="Times New Roman"/>
          <w:sz w:val="28"/>
          <w:szCs w:val="28"/>
        </w:rPr>
        <w:t xml:space="preserve">а размещается </w:t>
      </w:r>
      <w:r w:rsidRPr="001B466A">
        <w:rPr>
          <w:rFonts w:ascii="Times New Roman" w:hAnsi="Times New Roman"/>
          <w:sz w:val="28"/>
          <w:szCs w:val="28"/>
        </w:rPr>
        <w:t>на сайте ПГУ</w:t>
      </w:r>
      <w:r w:rsidR="00F13E95" w:rsidRPr="001B466A">
        <w:rPr>
          <w:rFonts w:ascii="Times New Roman" w:hAnsi="Times New Roman"/>
          <w:sz w:val="28"/>
          <w:szCs w:val="28"/>
        </w:rPr>
        <w:t>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V. Условия проведения конкурса</w:t>
      </w:r>
    </w:p>
    <w:p w:rsidR="00545E1E" w:rsidRPr="001B466A" w:rsidRDefault="00545E1E" w:rsidP="001B466A">
      <w:pPr>
        <w:spacing w:after="0" w:line="240" w:lineRule="auto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1B466A">
        <w:rPr>
          <w:rFonts w:ascii="Times New Roman" w:hAnsi="Times New Roman"/>
          <w:sz w:val="28"/>
          <w:szCs w:val="28"/>
        </w:rPr>
        <w:t xml:space="preserve">5.1. </w:t>
      </w:r>
      <w:r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Конкурс проводится по следующим номинациям:</w:t>
      </w:r>
    </w:p>
    <w:p w:rsidR="00545E1E" w:rsidRPr="001B466A" w:rsidRDefault="00545E1E" w:rsidP="001B466A">
      <w:pPr>
        <w:spacing w:after="0" w:line="240" w:lineRule="auto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«Мой выбор – моя профессия»;</w:t>
      </w:r>
    </w:p>
    <w:p w:rsidR="00545E1E" w:rsidRPr="001B466A" w:rsidRDefault="00545E1E" w:rsidP="001B466A">
      <w:pPr>
        <w:spacing w:after="0" w:line="240" w:lineRule="auto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«</w:t>
      </w:r>
      <w:r w:rsidR="005E2E08"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Нам есть, </w:t>
      </w:r>
      <w:r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кем гордиться»;</w:t>
      </w:r>
    </w:p>
    <w:p w:rsidR="00545E1E" w:rsidRPr="001B466A" w:rsidRDefault="00545E1E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«Полиция будущего». 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545E1E" w:rsidRPr="001B466A">
        <w:rPr>
          <w:rFonts w:ascii="Times New Roman" w:hAnsi="Times New Roman"/>
          <w:sz w:val="28"/>
          <w:szCs w:val="28"/>
        </w:rPr>
        <w:t>.2</w:t>
      </w:r>
      <w:r w:rsidRPr="001B466A">
        <w:rPr>
          <w:rFonts w:ascii="Times New Roman" w:hAnsi="Times New Roman"/>
          <w:sz w:val="28"/>
          <w:szCs w:val="28"/>
        </w:rPr>
        <w:t>. Участник представляет на конкурс не более одной работы, выполненной на русском языке. На конкурс принимаются авторские работы, выполненные индивидуально. Работы, написанные в соавторстве, конкурсной комиссией не рассматриваются.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5.3. Работы могут быть оформлены в следующих форматах: 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научный доклад;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- презентация. 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046570" w:rsidRPr="001B466A">
        <w:rPr>
          <w:rFonts w:ascii="Times New Roman" w:hAnsi="Times New Roman"/>
          <w:sz w:val="28"/>
          <w:szCs w:val="28"/>
        </w:rPr>
        <w:t>.4</w:t>
      </w:r>
      <w:r w:rsidRPr="001B466A">
        <w:rPr>
          <w:rFonts w:ascii="Times New Roman" w:hAnsi="Times New Roman"/>
          <w:sz w:val="28"/>
          <w:szCs w:val="28"/>
        </w:rPr>
        <w:t>. Работы, не соответствующие условиям положения о конкурсе, представленные с нарушением порядка оформления или поступившие после установленного срока, конкурсной комиссией не рассматриваются.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545E1E" w:rsidRPr="001B466A">
        <w:rPr>
          <w:rFonts w:ascii="Times New Roman" w:hAnsi="Times New Roman"/>
          <w:sz w:val="28"/>
          <w:szCs w:val="28"/>
        </w:rPr>
        <w:t>.</w:t>
      </w:r>
      <w:r w:rsidR="00046570" w:rsidRPr="001B466A">
        <w:rPr>
          <w:rFonts w:ascii="Times New Roman" w:hAnsi="Times New Roman"/>
          <w:sz w:val="28"/>
          <w:szCs w:val="28"/>
        </w:rPr>
        <w:t>5</w:t>
      </w:r>
      <w:r w:rsidRPr="001B466A">
        <w:rPr>
          <w:rFonts w:ascii="Times New Roman" w:hAnsi="Times New Roman"/>
          <w:sz w:val="28"/>
          <w:szCs w:val="28"/>
        </w:rPr>
        <w:t>. Направленные на конкурс работы не возвращаются, рецензии авторам не выдаются.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046570" w:rsidRPr="001B466A">
        <w:rPr>
          <w:rFonts w:ascii="Times New Roman" w:hAnsi="Times New Roman"/>
          <w:sz w:val="28"/>
          <w:szCs w:val="28"/>
        </w:rPr>
        <w:t>.6</w:t>
      </w:r>
      <w:r w:rsidRPr="001B466A">
        <w:rPr>
          <w:rFonts w:ascii="Times New Roman" w:hAnsi="Times New Roman"/>
          <w:sz w:val="28"/>
          <w:szCs w:val="28"/>
        </w:rPr>
        <w:t>. Подписывая заявку на участие в конкурсе, участник гарантирует, что он: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B466A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1B466A">
        <w:rPr>
          <w:rFonts w:ascii="Times New Roman" w:hAnsi="Times New Roman"/>
          <w:sz w:val="28"/>
          <w:szCs w:val="28"/>
        </w:rPr>
        <w:t xml:space="preserve"> с условиями конкурса;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не нарушены авторские права на интеллектуальную собственность третьих лиц;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не претендует на конфиденциальность представленных в работе материалов и передает право на их некоммерческое использование организаторам конкурса.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046570" w:rsidRPr="001B466A">
        <w:rPr>
          <w:rFonts w:ascii="Times New Roman" w:hAnsi="Times New Roman"/>
          <w:sz w:val="28"/>
          <w:szCs w:val="28"/>
        </w:rPr>
        <w:t>.7</w:t>
      </w:r>
      <w:r w:rsidRPr="001B466A">
        <w:rPr>
          <w:rFonts w:ascii="Times New Roman" w:hAnsi="Times New Roman"/>
          <w:sz w:val="28"/>
          <w:szCs w:val="28"/>
        </w:rPr>
        <w:t>. При обсуждении лучших работ и определении победителей конкурса конкурсной комиссией учитываются следующие критерии: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актуальность рассматриваемой темы;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научная новизна;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оригинальность авторского подхода к исследованию темы;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раскрытие темы;</w:t>
      </w:r>
    </w:p>
    <w:p w:rsidR="006F7523" w:rsidRPr="001B466A" w:rsidRDefault="00536BDD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r w:rsidR="006F7523" w:rsidRPr="001B466A">
        <w:rPr>
          <w:rFonts w:ascii="Times New Roman" w:hAnsi="Times New Roman"/>
          <w:sz w:val="28"/>
          <w:szCs w:val="28"/>
        </w:rPr>
        <w:t>актуальных современных информационных материалов;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логичность, последовательность, аргументация и грамотность изложения материалов;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качество оформления работы.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</w:t>
      </w:r>
      <w:r w:rsidR="00046570" w:rsidRPr="001B466A">
        <w:rPr>
          <w:rFonts w:ascii="Times New Roman" w:hAnsi="Times New Roman"/>
          <w:sz w:val="28"/>
          <w:szCs w:val="28"/>
        </w:rPr>
        <w:t>.8</w:t>
      </w:r>
      <w:r w:rsidRPr="001B466A">
        <w:rPr>
          <w:rFonts w:ascii="Times New Roman" w:hAnsi="Times New Roman"/>
          <w:sz w:val="28"/>
          <w:szCs w:val="28"/>
        </w:rPr>
        <w:t>. Работы проверяются на соответствие требованиям к оформлению, отсутствию в работах синтаксических, грамматических и орфографических ошибок; в системе «Антиплагиат» – на предмет соблюдения авторских прав.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5.</w:t>
      </w:r>
      <w:r w:rsidR="00046570" w:rsidRPr="001B466A">
        <w:rPr>
          <w:rFonts w:ascii="Times New Roman" w:hAnsi="Times New Roman"/>
          <w:sz w:val="28"/>
          <w:szCs w:val="28"/>
        </w:rPr>
        <w:t>9</w:t>
      </w:r>
      <w:r w:rsidRPr="001B466A">
        <w:rPr>
          <w:rFonts w:ascii="Times New Roman" w:hAnsi="Times New Roman"/>
          <w:sz w:val="28"/>
          <w:szCs w:val="28"/>
        </w:rPr>
        <w:t>. В научно-исследовательских работах доля заимствований из других источников не должна превышать 40%.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VI. Правила оформления и представления заявки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6.1. В заявку для участия в конкурсе включаются: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lastRenderedPageBreak/>
        <w:t>- титульный лист (приложение № 1);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анкета участника конкурса (приложение № 2)</w:t>
      </w:r>
      <w:r w:rsidR="00545E1E" w:rsidRPr="001B466A">
        <w:rPr>
          <w:rFonts w:ascii="Times New Roman" w:hAnsi="Times New Roman"/>
          <w:sz w:val="28"/>
          <w:szCs w:val="28"/>
        </w:rPr>
        <w:t>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6.2. Заявка представляется </w:t>
      </w:r>
      <w:r w:rsidR="00545E1E" w:rsidRPr="001B466A">
        <w:rPr>
          <w:rFonts w:ascii="Times New Roman" w:hAnsi="Times New Roman"/>
          <w:sz w:val="28"/>
          <w:szCs w:val="28"/>
        </w:rPr>
        <w:t xml:space="preserve">научному руководителю студенческого научного кружка «Юный следователь» </w:t>
      </w:r>
      <w:proofErr w:type="spellStart"/>
      <w:r w:rsidR="00545E1E" w:rsidRPr="001B466A">
        <w:rPr>
          <w:rFonts w:ascii="Times New Roman" w:hAnsi="Times New Roman"/>
          <w:sz w:val="28"/>
          <w:szCs w:val="28"/>
        </w:rPr>
        <w:t>Козинченко</w:t>
      </w:r>
      <w:proofErr w:type="spellEnd"/>
      <w:r w:rsidR="00545E1E" w:rsidRPr="001B466A">
        <w:rPr>
          <w:rFonts w:ascii="Times New Roman" w:hAnsi="Times New Roman"/>
          <w:sz w:val="28"/>
          <w:szCs w:val="28"/>
        </w:rPr>
        <w:t xml:space="preserve"> Т.Н. </w:t>
      </w:r>
      <w:r w:rsidRPr="001B466A">
        <w:rPr>
          <w:rFonts w:ascii="Times New Roman" w:hAnsi="Times New Roman"/>
          <w:sz w:val="28"/>
          <w:szCs w:val="28"/>
        </w:rPr>
        <w:t>в печатном и электронном виде на русском языке.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VII. Порядок оформления и предоставления работы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7.1. Работы в форме научного доклада </w:t>
      </w:r>
      <w:r w:rsidR="00046570" w:rsidRPr="001B466A">
        <w:rPr>
          <w:rFonts w:ascii="Times New Roman" w:hAnsi="Times New Roman"/>
          <w:sz w:val="28"/>
          <w:szCs w:val="28"/>
        </w:rPr>
        <w:t xml:space="preserve">оформляются следующим образом: </w:t>
      </w:r>
      <w:r w:rsidRPr="001B466A">
        <w:rPr>
          <w:rFonts w:ascii="Times New Roman" w:hAnsi="Times New Roman"/>
          <w:sz w:val="28"/>
          <w:szCs w:val="28"/>
        </w:rPr>
        <w:t>объем – 5</w:t>
      </w:r>
      <w:r w:rsidR="0064218A">
        <w:rPr>
          <w:rFonts w:ascii="Times New Roman" w:hAnsi="Times New Roman"/>
          <w:sz w:val="28"/>
          <w:szCs w:val="28"/>
        </w:rPr>
        <w:t>-15</w:t>
      </w:r>
      <w:r w:rsidR="00046570" w:rsidRPr="001B466A">
        <w:rPr>
          <w:rFonts w:ascii="Times New Roman" w:hAnsi="Times New Roman"/>
          <w:sz w:val="28"/>
          <w:szCs w:val="28"/>
        </w:rPr>
        <w:t xml:space="preserve"> страниц; формат – А</w:t>
      </w:r>
      <w:proofErr w:type="gramStart"/>
      <w:r w:rsidRPr="001B466A">
        <w:rPr>
          <w:rFonts w:ascii="Times New Roman" w:hAnsi="Times New Roman"/>
          <w:sz w:val="28"/>
          <w:szCs w:val="28"/>
        </w:rPr>
        <w:t>4</w:t>
      </w:r>
      <w:proofErr w:type="gramEnd"/>
      <w:r w:rsidRPr="001B466A">
        <w:rPr>
          <w:rFonts w:ascii="Times New Roman" w:hAnsi="Times New Roman"/>
          <w:sz w:val="28"/>
          <w:szCs w:val="28"/>
        </w:rPr>
        <w:t xml:space="preserve">; поля страницы: верхнее, левое и нижнее – 2 см, правое – 1 см; шрифт </w:t>
      </w:r>
      <w:proofErr w:type="spellStart"/>
      <w:r w:rsidRPr="001B466A">
        <w:rPr>
          <w:rFonts w:ascii="Times New Roman" w:hAnsi="Times New Roman"/>
          <w:sz w:val="28"/>
          <w:szCs w:val="28"/>
        </w:rPr>
        <w:t>Times</w:t>
      </w:r>
      <w:proofErr w:type="spellEnd"/>
      <w:r w:rsidRPr="001B4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66A">
        <w:rPr>
          <w:rFonts w:ascii="Times New Roman" w:hAnsi="Times New Roman"/>
          <w:sz w:val="28"/>
          <w:szCs w:val="28"/>
        </w:rPr>
        <w:t>New</w:t>
      </w:r>
      <w:proofErr w:type="spellEnd"/>
      <w:r w:rsidRPr="001B4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66A">
        <w:rPr>
          <w:rFonts w:ascii="Times New Roman" w:hAnsi="Times New Roman"/>
          <w:sz w:val="28"/>
          <w:szCs w:val="28"/>
        </w:rPr>
        <w:t>Roman</w:t>
      </w:r>
      <w:proofErr w:type="spellEnd"/>
      <w:r w:rsidRPr="001B466A">
        <w:rPr>
          <w:rFonts w:ascii="Times New Roman" w:hAnsi="Times New Roman"/>
          <w:sz w:val="28"/>
          <w:szCs w:val="28"/>
        </w:rPr>
        <w:t xml:space="preserve">, размер шрифта – № 14, в ссылках – № 10, нумерация ссылок – сквозная; межстрочный интервал – 1,5; отступ в абзаце – 1,3 см; выравнивание основного текста – по ширине; редактор – </w:t>
      </w:r>
      <w:proofErr w:type="spellStart"/>
      <w:r w:rsidRPr="001B466A">
        <w:rPr>
          <w:rFonts w:ascii="Times New Roman" w:hAnsi="Times New Roman"/>
          <w:sz w:val="28"/>
          <w:szCs w:val="28"/>
        </w:rPr>
        <w:t>Microsoft</w:t>
      </w:r>
      <w:proofErr w:type="spellEnd"/>
      <w:r w:rsidRPr="001B4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66A">
        <w:rPr>
          <w:rFonts w:ascii="Times New Roman" w:hAnsi="Times New Roman"/>
          <w:sz w:val="28"/>
          <w:szCs w:val="28"/>
        </w:rPr>
        <w:t>Word</w:t>
      </w:r>
      <w:proofErr w:type="spellEnd"/>
      <w:r w:rsidRPr="001B466A">
        <w:rPr>
          <w:rFonts w:ascii="Times New Roman" w:hAnsi="Times New Roman"/>
          <w:sz w:val="28"/>
          <w:szCs w:val="28"/>
        </w:rPr>
        <w:t xml:space="preserve"> 2003.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7.2. Работы в форме презентации оформляются следующим образом: объем – 15-30 </w:t>
      </w:r>
      <w:r w:rsidRPr="00536BDD">
        <w:rPr>
          <w:rFonts w:ascii="Times New Roman" w:hAnsi="Times New Roman"/>
          <w:sz w:val="28"/>
          <w:szCs w:val="28"/>
        </w:rPr>
        <w:t xml:space="preserve">слайдов; шрифт </w:t>
      </w:r>
      <w:proofErr w:type="spellStart"/>
      <w:r w:rsidRPr="00536BDD">
        <w:rPr>
          <w:rFonts w:ascii="Times New Roman" w:hAnsi="Times New Roman"/>
          <w:sz w:val="28"/>
          <w:szCs w:val="28"/>
        </w:rPr>
        <w:t>Times</w:t>
      </w:r>
      <w:proofErr w:type="spellEnd"/>
      <w:r w:rsidRPr="0053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DD">
        <w:rPr>
          <w:rFonts w:ascii="Times New Roman" w:hAnsi="Times New Roman"/>
          <w:sz w:val="28"/>
          <w:szCs w:val="28"/>
        </w:rPr>
        <w:t>New</w:t>
      </w:r>
      <w:proofErr w:type="spellEnd"/>
      <w:r w:rsidRPr="0053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DD">
        <w:rPr>
          <w:rFonts w:ascii="Times New Roman" w:hAnsi="Times New Roman"/>
          <w:sz w:val="28"/>
          <w:szCs w:val="28"/>
        </w:rPr>
        <w:t>Roman</w:t>
      </w:r>
      <w:proofErr w:type="spellEnd"/>
      <w:r w:rsidRPr="00536BDD">
        <w:rPr>
          <w:rFonts w:ascii="Times New Roman" w:hAnsi="Times New Roman"/>
          <w:sz w:val="28"/>
          <w:szCs w:val="28"/>
        </w:rPr>
        <w:t xml:space="preserve">, размер шрифта – № 14; </w:t>
      </w:r>
      <w:r w:rsidR="004C068D" w:rsidRPr="00536BDD">
        <w:rPr>
          <w:rFonts w:ascii="Times New Roman" w:hAnsi="Times New Roman"/>
          <w:sz w:val="28"/>
          <w:szCs w:val="28"/>
        </w:rPr>
        <w:t xml:space="preserve">межстрочный интервал – 1,5; </w:t>
      </w:r>
      <w:r w:rsidRPr="00536BDD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подготовки презентаций и просмотра презентаций </w:t>
      </w:r>
      <w:r w:rsidRPr="00536BD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6BDD">
        <w:rPr>
          <w:rFonts w:ascii="Times New Roman" w:hAnsi="Times New Roman"/>
          <w:sz w:val="28"/>
          <w:szCs w:val="28"/>
        </w:rPr>
        <w:t>Microsoft</w:t>
      </w:r>
      <w:proofErr w:type="spellEnd"/>
      <w:r w:rsidRPr="0053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DD">
        <w:rPr>
          <w:rFonts w:ascii="Times New Roman" w:hAnsi="Times New Roman"/>
          <w:sz w:val="28"/>
          <w:szCs w:val="28"/>
        </w:rPr>
        <w:t>Office</w:t>
      </w:r>
      <w:proofErr w:type="spellEnd"/>
      <w:r w:rsidRPr="0053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DD">
        <w:rPr>
          <w:rFonts w:ascii="Times New Roman" w:hAnsi="Times New Roman"/>
          <w:sz w:val="28"/>
          <w:szCs w:val="28"/>
        </w:rPr>
        <w:t>PowerPoint</w:t>
      </w:r>
      <w:proofErr w:type="spellEnd"/>
      <w:r w:rsidRPr="00536BDD">
        <w:rPr>
          <w:rFonts w:ascii="Times New Roman" w:hAnsi="Times New Roman"/>
          <w:sz w:val="28"/>
          <w:szCs w:val="28"/>
        </w:rPr>
        <w:t>.</w:t>
      </w:r>
      <w:r w:rsidRPr="001B466A">
        <w:rPr>
          <w:rFonts w:ascii="Times New Roman" w:hAnsi="Times New Roman"/>
          <w:sz w:val="28"/>
          <w:szCs w:val="28"/>
        </w:rPr>
        <w:t xml:space="preserve"> 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7.3. Рекомендуемая последовательность оформления работы: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титульный лист;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анкета участника конкурса;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содержание;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введение;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основные главы (разделы) работы;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заключение;</w:t>
      </w:r>
    </w:p>
    <w:p w:rsidR="00046570" w:rsidRPr="001B466A" w:rsidRDefault="00046570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- список использованной литературы.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7</w:t>
      </w:r>
      <w:r w:rsidR="00046570" w:rsidRPr="001B466A">
        <w:rPr>
          <w:rFonts w:ascii="Times New Roman" w:hAnsi="Times New Roman"/>
          <w:sz w:val="28"/>
          <w:szCs w:val="28"/>
        </w:rPr>
        <w:t>.4</w:t>
      </w:r>
      <w:r w:rsidRPr="001B466A">
        <w:rPr>
          <w:rFonts w:ascii="Times New Roman" w:hAnsi="Times New Roman"/>
          <w:sz w:val="28"/>
          <w:szCs w:val="28"/>
        </w:rPr>
        <w:t xml:space="preserve">. Работа вкладывается в папку для бумаг и передается </w:t>
      </w:r>
      <w:r w:rsidR="00545E1E" w:rsidRPr="001B466A">
        <w:rPr>
          <w:rFonts w:ascii="Times New Roman" w:hAnsi="Times New Roman"/>
          <w:sz w:val="28"/>
          <w:szCs w:val="28"/>
        </w:rPr>
        <w:t xml:space="preserve">научному руководителю студенческого научного кружка «Юный следователь» </w:t>
      </w:r>
      <w:proofErr w:type="spellStart"/>
      <w:r w:rsidR="00545E1E" w:rsidRPr="001B466A">
        <w:rPr>
          <w:rFonts w:ascii="Times New Roman" w:hAnsi="Times New Roman"/>
          <w:sz w:val="28"/>
          <w:szCs w:val="28"/>
        </w:rPr>
        <w:t>Козинченко</w:t>
      </w:r>
      <w:proofErr w:type="spellEnd"/>
      <w:r w:rsidR="00545E1E" w:rsidRPr="001B466A">
        <w:rPr>
          <w:rFonts w:ascii="Times New Roman" w:hAnsi="Times New Roman"/>
          <w:sz w:val="28"/>
          <w:szCs w:val="28"/>
        </w:rPr>
        <w:t xml:space="preserve"> Т.Н. </w:t>
      </w:r>
      <w:r w:rsidRPr="001B466A">
        <w:rPr>
          <w:rFonts w:ascii="Times New Roman" w:hAnsi="Times New Roman"/>
          <w:sz w:val="28"/>
          <w:szCs w:val="28"/>
        </w:rPr>
        <w:t>в печатном и электронном виде на русском языке.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B466A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8.1. Конкурсная комисси</w:t>
      </w:r>
      <w:r w:rsidR="0064218A">
        <w:rPr>
          <w:rFonts w:ascii="Times New Roman" w:hAnsi="Times New Roman"/>
          <w:sz w:val="28"/>
          <w:szCs w:val="28"/>
        </w:rPr>
        <w:t>я подводит итоги конкурса с 10</w:t>
      </w:r>
      <w:bookmarkStart w:id="0" w:name="_GoBack"/>
      <w:bookmarkEnd w:id="0"/>
      <w:r w:rsidRPr="001B466A">
        <w:rPr>
          <w:rFonts w:ascii="Times New Roman" w:hAnsi="Times New Roman"/>
          <w:sz w:val="28"/>
          <w:szCs w:val="28"/>
        </w:rPr>
        <w:t xml:space="preserve"> ноября по 13 ноября. Решение конкурсной комиссии оформляется протоколом.</w:t>
      </w:r>
    </w:p>
    <w:p w:rsidR="006F7523" w:rsidRPr="001B466A" w:rsidRDefault="006F7523" w:rsidP="001B4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B466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466A">
        <w:rPr>
          <w:rFonts w:ascii="Times New Roman" w:hAnsi="Times New Roman"/>
          <w:b/>
          <w:sz w:val="28"/>
          <w:szCs w:val="28"/>
        </w:rPr>
        <w:t>Х.</w:t>
      </w:r>
      <w:proofErr w:type="gramEnd"/>
      <w:r w:rsidRPr="001B466A">
        <w:rPr>
          <w:rFonts w:ascii="Times New Roman" w:hAnsi="Times New Roman"/>
          <w:b/>
          <w:sz w:val="28"/>
          <w:szCs w:val="28"/>
        </w:rPr>
        <w:t xml:space="preserve"> Вручение дипломов победителям конкурса</w:t>
      </w:r>
    </w:p>
    <w:p w:rsidR="0065486B" w:rsidRPr="001B466A" w:rsidRDefault="006F7523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9.1. Вручение дипломов победителям конкурса проводится не позднее 10 дней со дня подведения результатов.</w:t>
      </w:r>
    </w:p>
    <w:p w:rsidR="005E2E08" w:rsidRPr="001B466A" w:rsidRDefault="005E2E08" w:rsidP="001B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659" w:rsidRPr="001B466A" w:rsidRDefault="007B4659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«РАЗРАБОТАНО»</w:t>
      </w:r>
    </w:p>
    <w:p w:rsidR="007B4659" w:rsidRPr="001B466A" w:rsidRDefault="00F13E95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:rsidR="000B19E3" w:rsidRPr="001B466A" w:rsidRDefault="000B19E3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>студ. научного кружка «Юный следователь»</w:t>
      </w:r>
    </w:p>
    <w:p w:rsidR="00F13E95" w:rsidRPr="001B466A" w:rsidRDefault="00F13E95" w:rsidP="001B466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12529"/>
          <w:sz w:val="28"/>
          <w:szCs w:val="28"/>
        </w:rPr>
      </w:pPr>
      <w:r w:rsidRPr="001B466A">
        <w:rPr>
          <w:sz w:val="28"/>
          <w:szCs w:val="28"/>
        </w:rPr>
        <w:t>______________</w:t>
      </w:r>
      <w:r w:rsidR="007B4659" w:rsidRPr="001B466A">
        <w:rPr>
          <w:sz w:val="28"/>
          <w:szCs w:val="28"/>
        </w:rPr>
        <w:t xml:space="preserve"> </w:t>
      </w:r>
      <w:proofErr w:type="spellStart"/>
      <w:r w:rsidRPr="001B466A">
        <w:rPr>
          <w:b w:val="0"/>
          <w:bCs w:val="0"/>
          <w:color w:val="212529"/>
          <w:sz w:val="28"/>
          <w:szCs w:val="28"/>
        </w:rPr>
        <w:t>Козинченко</w:t>
      </w:r>
      <w:proofErr w:type="spellEnd"/>
      <w:r w:rsidRPr="001B466A">
        <w:rPr>
          <w:b w:val="0"/>
          <w:bCs w:val="0"/>
          <w:color w:val="212529"/>
          <w:sz w:val="28"/>
          <w:szCs w:val="28"/>
        </w:rPr>
        <w:t xml:space="preserve"> Т.Н.</w:t>
      </w:r>
    </w:p>
    <w:p w:rsidR="007B4659" w:rsidRPr="001B466A" w:rsidRDefault="00F13E95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66A">
        <w:rPr>
          <w:rFonts w:ascii="Times New Roman" w:hAnsi="Times New Roman"/>
          <w:sz w:val="28"/>
          <w:szCs w:val="28"/>
        </w:rPr>
        <w:t xml:space="preserve"> </w:t>
      </w:r>
      <w:r w:rsidR="007B4659" w:rsidRPr="001B466A">
        <w:rPr>
          <w:rFonts w:ascii="Times New Roman" w:hAnsi="Times New Roman"/>
          <w:sz w:val="28"/>
          <w:szCs w:val="28"/>
        </w:rPr>
        <w:t xml:space="preserve">«__»____________ 2020 г. </w:t>
      </w:r>
    </w:p>
    <w:p w:rsidR="0065486B" w:rsidRPr="001B466A" w:rsidRDefault="0065486B" w:rsidP="001B46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Pr="001B466A" w:rsidRDefault="0065486B" w:rsidP="001B46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Pr="001B466A" w:rsidRDefault="0065486B" w:rsidP="001B46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Pr="001B466A" w:rsidRDefault="0065486B" w:rsidP="001B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86B" w:rsidRPr="001B466A" w:rsidRDefault="00AF15EE" w:rsidP="001B46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536BDD" w:rsidRDefault="00536BDD" w:rsidP="001B4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466A">
        <w:rPr>
          <w:rFonts w:ascii="Times New Roman" w:hAnsi="Times New Roman"/>
          <w:b/>
          <w:color w:val="000000"/>
          <w:sz w:val="28"/>
          <w:szCs w:val="28"/>
        </w:rPr>
        <w:t>Титульный лист</w:t>
      </w:r>
    </w:p>
    <w:p w:rsidR="005E2E08" w:rsidRPr="001B466A" w:rsidRDefault="005E2E08" w:rsidP="001B46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Полное наименование образовательного учреждения – в верхней части листа по центру. </w:t>
      </w: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Форма и тема работы заглавными буквами – по центру листа.</w:t>
      </w: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автора работы, курс, группа, специальность, форма обучения, факультет – через 2 </w:t>
      </w:r>
      <w:proofErr w:type="gramStart"/>
      <w:r w:rsidRPr="001B466A">
        <w:rPr>
          <w:rFonts w:ascii="Times New Roman" w:hAnsi="Times New Roman"/>
          <w:color w:val="000000"/>
          <w:sz w:val="28"/>
          <w:szCs w:val="28"/>
        </w:rPr>
        <w:t>межстрочных</w:t>
      </w:r>
      <w:proofErr w:type="gramEnd"/>
      <w:r w:rsidRPr="001B466A">
        <w:rPr>
          <w:rFonts w:ascii="Times New Roman" w:hAnsi="Times New Roman"/>
          <w:color w:val="000000"/>
          <w:sz w:val="28"/>
          <w:szCs w:val="28"/>
        </w:rPr>
        <w:t xml:space="preserve"> интервала под темой работы в правой части листа.</w:t>
      </w: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Должность, ученая степень, научное звание, фамилия, имя, отчество      научного руководителя – через 2 </w:t>
      </w:r>
      <w:proofErr w:type="gramStart"/>
      <w:r w:rsidRPr="001B466A">
        <w:rPr>
          <w:rFonts w:ascii="Times New Roman" w:hAnsi="Times New Roman"/>
          <w:color w:val="000000"/>
          <w:sz w:val="28"/>
          <w:szCs w:val="28"/>
        </w:rPr>
        <w:t>межстрочных</w:t>
      </w:r>
      <w:proofErr w:type="gramEnd"/>
      <w:r w:rsidRPr="001B466A">
        <w:rPr>
          <w:rFonts w:ascii="Times New Roman" w:hAnsi="Times New Roman"/>
          <w:color w:val="000000"/>
          <w:sz w:val="28"/>
          <w:szCs w:val="28"/>
        </w:rPr>
        <w:t xml:space="preserve"> интервала под реквизитами автора работы. </w:t>
      </w: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Подпись, инициалы и фамилия автора работы – через 2 </w:t>
      </w:r>
      <w:proofErr w:type="gramStart"/>
      <w:r w:rsidRPr="001B466A">
        <w:rPr>
          <w:rFonts w:ascii="Times New Roman" w:hAnsi="Times New Roman"/>
          <w:color w:val="000000"/>
          <w:sz w:val="28"/>
          <w:szCs w:val="28"/>
        </w:rPr>
        <w:t>межстрочных</w:t>
      </w:r>
      <w:proofErr w:type="gramEnd"/>
      <w:r w:rsidRPr="001B466A">
        <w:rPr>
          <w:rFonts w:ascii="Times New Roman" w:hAnsi="Times New Roman"/>
          <w:color w:val="000000"/>
          <w:sz w:val="28"/>
          <w:szCs w:val="28"/>
        </w:rPr>
        <w:t xml:space="preserve"> интервала под реквизитами научного руководителя.</w:t>
      </w:r>
    </w:p>
    <w:p w:rsidR="005E2E08" w:rsidRPr="001B466A" w:rsidRDefault="005E2E08" w:rsidP="001B46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Город и год выполнения работы – в нижней части листа по центру.</w:t>
      </w:r>
    </w:p>
    <w:p w:rsidR="00AF15EE" w:rsidRPr="001B466A" w:rsidRDefault="00AF15EE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66A" w:rsidRPr="001B466A" w:rsidRDefault="001B466A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466A">
        <w:rPr>
          <w:rFonts w:ascii="Times New Roman" w:hAnsi="Times New Roman"/>
          <w:b/>
          <w:sz w:val="28"/>
          <w:szCs w:val="28"/>
        </w:rPr>
        <w:t>Приложение 2</w:t>
      </w:r>
    </w:p>
    <w:p w:rsidR="00536BDD" w:rsidRDefault="00536BDD" w:rsidP="001B4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466A">
        <w:rPr>
          <w:rFonts w:ascii="Times New Roman" w:hAnsi="Times New Roman"/>
          <w:b/>
          <w:color w:val="000000"/>
          <w:sz w:val="28"/>
          <w:szCs w:val="28"/>
        </w:rPr>
        <w:t>Анкета участника конкурса</w:t>
      </w:r>
    </w:p>
    <w:p w:rsidR="005E2E08" w:rsidRPr="001B466A" w:rsidRDefault="005E2E08" w:rsidP="001B46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1. Фамилия.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2. Имя.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3. Отчество.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4. Наименование и почтовый адрес образовательного учреждения.</w:t>
      </w:r>
    </w:p>
    <w:p w:rsidR="005E2E08" w:rsidRPr="001B466A" w:rsidRDefault="005E2E08" w:rsidP="001B466A">
      <w:pPr>
        <w:spacing w:after="0" w:line="240" w:lineRule="auto"/>
        <w:ind w:left="536" w:right="-2760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5. Курс. 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6. Группа.</w:t>
      </w:r>
    </w:p>
    <w:p w:rsidR="005E2E08" w:rsidRPr="001B466A" w:rsidRDefault="005E2E08" w:rsidP="001B466A">
      <w:pPr>
        <w:spacing w:after="0" w:line="240" w:lineRule="auto"/>
        <w:ind w:left="536" w:right="-2760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7. Специальность.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8. Форма обучения.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9. Факультет. 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>10. Телефоны (факультета, кафедры, домашний, мобильный).</w:t>
      </w:r>
    </w:p>
    <w:p w:rsidR="005E2E08" w:rsidRPr="001B466A" w:rsidRDefault="005E2E08" w:rsidP="001B466A">
      <w:pPr>
        <w:spacing w:after="0" w:line="240" w:lineRule="auto"/>
        <w:ind w:left="536"/>
        <w:rPr>
          <w:rFonts w:ascii="Times New Roman" w:hAnsi="Times New Roman"/>
          <w:color w:val="000000"/>
          <w:sz w:val="28"/>
          <w:szCs w:val="28"/>
        </w:rPr>
      </w:pPr>
      <w:r w:rsidRPr="001B466A">
        <w:rPr>
          <w:rFonts w:ascii="Times New Roman" w:hAnsi="Times New Roman"/>
          <w:color w:val="000000"/>
          <w:sz w:val="28"/>
          <w:szCs w:val="28"/>
        </w:rPr>
        <w:t xml:space="preserve">11. Адреса электронной почты (факультета, кафедры, </w:t>
      </w:r>
      <w:proofErr w:type="gramStart"/>
      <w:r w:rsidRPr="001B466A">
        <w:rPr>
          <w:rFonts w:ascii="Times New Roman" w:hAnsi="Times New Roman"/>
          <w:color w:val="000000"/>
          <w:sz w:val="28"/>
          <w:szCs w:val="28"/>
        </w:rPr>
        <w:t>личный</w:t>
      </w:r>
      <w:proofErr w:type="gramEnd"/>
      <w:r w:rsidRPr="001B466A">
        <w:rPr>
          <w:rFonts w:ascii="Times New Roman" w:hAnsi="Times New Roman"/>
          <w:color w:val="000000"/>
          <w:sz w:val="28"/>
          <w:szCs w:val="28"/>
        </w:rPr>
        <w:t>).</w:t>
      </w:r>
    </w:p>
    <w:p w:rsidR="005E2E08" w:rsidRPr="001B466A" w:rsidRDefault="005E2E08" w:rsidP="001B4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E08" w:rsidRPr="001B466A" w:rsidRDefault="005E2E08" w:rsidP="001B46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5E2E08" w:rsidRPr="001B466A" w:rsidSect="007B4659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41C3DD6"/>
    <w:rsid w:val="00046570"/>
    <w:rsid w:val="000A1029"/>
    <w:rsid w:val="000B19E3"/>
    <w:rsid w:val="000E2E58"/>
    <w:rsid w:val="000E3A20"/>
    <w:rsid w:val="001B466A"/>
    <w:rsid w:val="001E2FC1"/>
    <w:rsid w:val="001F3A29"/>
    <w:rsid w:val="00233CB1"/>
    <w:rsid w:val="002E0E1D"/>
    <w:rsid w:val="00301788"/>
    <w:rsid w:val="00317294"/>
    <w:rsid w:val="003D66F3"/>
    <w:rsid w:val="00433EB7"/>
    <w:rsid w:val="00482924"/>
    <w:rsid w:val="004C068D"/>
    <w:rsid w:val="00536BDD"/>
    <w:rsid w:val="00545E1E"/>
    <w:rsid w:val="00583E13"/>
    <w:rsid w:val="00594B00"/>
    <w:rsid w:val="005E2E08"/>
    <w:rsid w:val="00635E38"/>
    <w:rsid w:val="0064218A"/>
    <w:rsid w:val="0065486B"/>
    <w:rsid w:val="006F7523"/>
    <w:rsid w:val="00766B9F"/>
    <w:rsid w:val="007B4659"/>
    <w:rsid w:val="00845B18"/>
    <w:rsid w:val="00896212"/>
    <w:rsid w:val="009063EC"/>
    <w:rsid w:val="009149EE"/>
    <w:rsid w:val="00A015DF"/>
    <w:rsid w:val="00AD3C62"/>
    <w:rsid w:val="00AF15EE"/>
    <w:rsid w:val="00C6079D"/>
    <w:rsid w:val="00D11D5B"/>
    <w:rsid w:val="00D638D9"/>
    <w:rsid w:val="00DF4FC9"/>
    <w:rsid w:val="00E30D58"/>
    <w:rsid w:val="00E5222D"/>
    <w:rsid w:val="00F13E95"/>
    <w:rsid w:val="00F41A51"/>
    <w:rsid w:val="00FB055C"/>
    <w:rsid w:val="241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6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F13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5486B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65486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5486B"/>
    <w:pPr>
      <w:spacing w:after="140"/>
    </w:pPr>
  </w:style>
  <w:style w:type="paragraph" w:styleId="a4">
    <w:name w:val="List"/>
    <w:basedOn w:val="a3"/>
    <w:rsid w:val="0065486B"/>
  </w:style>
  <w:style w:type="paragraph" w:customStyle="1" w:styleId="11">
    <w:name w:val="Название объекта1"/>
    <w:basedOn w:val="a"/>
    <w:qFormat/>
    <w:rsid w:val="006548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5486B"/>
    <w:pPr>
      <w:suppressLineNumbers/>
    </w:pPr>
  </w:style>
  <w:style w:type="character" w:styleId="a5">
    <w:name w:val="Hyperlink"/>
    <w:basedOn w:val="a0"/>
    <w:uiPriority w:val="99"/>
    <w:unhideWhenUsed/>
    <w:rsid w:val="0065486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E95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B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9E3"/>
    <w:rPr>
      <w:rFonts w:ascii="Tahoma" w:eastAsia="Calibri" w:hAnsi="Tahoma" w:cs="Tahoma"/>
      <w:sz w:val="16"/>
      <w:szCs w:val="16"/>
      <w:lang w:val="ru-RU" w:bidi="ar-SA"/>
    </w:rPr>
  </w:style>
  <w:style w:type="character" w:styleId="a9">
    <w:name w:val="Strong"/>
    <w:basedOn w:val="a0"/>
    <w:uiPriority w:val="22"/>
    <w:qFormat/>
    <w:rsid w:val="00545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3908F-8A61-4B52-A625-79E046D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3</cp:revision>
  <cp:lastPrinted>2020-09-16T10:25:00Z</cp:lastPrinted>
  <dcterms:created xsi:type="dcterms:W3CDTF">2020-10-26T09:39:00Z</dcterms:created>
  <dcterms:modified xsi:type="dcterms:W3CDTF">2020-10-26T09:53:00Z</dcterms:modified>
  <dc:language>en-US</dc:language>
</cp:coreProperties>
</file>